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 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гор. Москва                                         27 мая </w:t>
      </w:r>
      <w:r>
        <w:rPr>
          <w:rFonts w:ascii="Courier New" w:eastAsia="Times New Roman" w:hAnsi="Courier New" w:cs="Courier New"/>
          <w:sz w:val="20"/>
          <w:szCs w:val="20"/>
        </w:rPr>
        <w:t>20__</w:t>
      </w:r>
      <w:r w:rsidRPr="0067375D">
        <w:rPr>
          <w:rFonts w:ascii="Courier New" w:eastAsia="Times New Roman" w:hAnsi="Courier New" w:cs="Courier New"/>
          <w:sz w:val="20"/>
          <w:szCs w:val="20"/>
        </w:rPr>
        <w:t xml:space="preserve"> г.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Гражданин   Сидоров    Виктор    Николаевич,    осуществляющий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предпринимательскую  деятельность  без   образования  юридического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лица, свидетельство о государственной регистрации сер.__________ N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________от_______________ выдано_____________________, именуемый в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дальнейшем  "Гражданин"  и  ООО  "Малком"  в  лице    Генерального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директора Криманова Николая Викторовича, действующего на основании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Устава   общества,   именуемое  в  дальнейшем  "Малком", заключили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настоящий договор о нижеследующем: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1. Гражданин передает Малком задаток в сумме______ руб. в счет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причитающихся с него по Договору поставки партии обуви N 10 от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26.05.95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г. платежей в пользу Малком.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2. Задаток, упомянутый  в п.  1 настоящего  договора, является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доказательством  заключения  Договора  поставки  обуви   N  10  от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26.05.95 г. и служит способом обеспечения его исполнения.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3.  Всякие  изменения  настоящего   Договора  производятся  по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взаимному согласию сторон и только в письменной форме.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4. Срок  дей</w:t>
      </w:r>
      <w:r>
        <w:rPr>
          <w:rFonts w:ascii="Courier New" w:eastAsia="Times New Roman" w:hAnsi="Courier New" w:cs="Courier New"/>
          <w:sz w:val="20"/>
          <w:szCs w:val="20"/>
        </w:rPr>
        <w:t>ствия договора:  начало 27.05.20__</w:t>
      </w:r>
      <w:r w:rsidRPr="0067375D">
        <w:rPr>
          <w:rFonts w:ascii="Courier New" w:eastAsia="Times New Roman" w:hAnsi="Courier New" w:cs="Courier New"/>
          <w:sz w:val="20"/>
          <w:szCs w:val="20"/>
        </w:rPr>
        <w:t xml:space="preserve">  г.,  окончание -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20.07.95 г.  5. Задаток,  упомянутый в  п. 1  настоящего Договора,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засчитывается в сумму платежей, который  Гражданин должен уплатить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Малком в соответствии с Договором </w:t>
      </w:r>
      <w:r>
        <w:rPr>
          <w:rFonts w:ascii="Courier New" w:eastAsia="Times New Roman" w:hAnsi="Courier New" w:cs="Courier New"/>
          <w:sz w:val="20"/>
          <w:szCs w:val="20"/>
        </w:rPr>
        <w:t>поставки обуви  N 10 от 26.05.20__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г.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6. Настоящий  Договор  прекращается  досрочно  в случае,  если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Гражданин уплатит все платежи  по Договору поставки обуви  N 10 от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26.05. </w:t>
      </w:r>
      <w:r>
        <w:rPr>
          <w:rFonts w:ascii="Courier New" w:eastAsia="Times New Roman" w:hAnsi="Courier New" w:cs="Courier New"/>
          <w:sz w:val="20"/>
          <w:szCs w:val="20"/>
        </w:rPr>
        <w:t>20__</w:t>
      </w:r>
      <w:r w:rsidRPr="0067375D">
        <w:rPr>
          <w:rFonts w:ascii="Courier New" w:eastAsia="Times New Roman" w:hAnsi="Courier New" w:cs="Courier New"/>
          <w:sz w:val="20"/>
          <w:szCs w:val="20"/>
        </w:rPr>
        <w:t xml:space="preserve"> г. также досрочно.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7. Если за неисполнение Договора поставки  N 10 от 26.05. </w:t>
      </w:r>
      <w:r>
        <w:rPr>
          <w:rFonts w:ascii="Courier New" w:eastAsia="Times New Roman" w:hAnsi="Courier New" w:cs="Courier New"/>
          <w:sz w:val="20"/>
          <w:szCs w:val="20"/>
        </w:rPr>
        <w:t>20__</w:t>
      </w:r>
      <w:r w:rsidRPr="0067375D">
        <w:rPr>
          <w:rFonts w:ascii="Courier New" w:eastAsia="Times New Roman" w:hAnsi="Courier New" w:cs="Courier New"/>
          <w:sz w:val="20"/>
          <w:szCs w:val="20"/>
        </w:rPr>
        <w:t xml:space="preserve"> г.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несет ответственность  Гражданин,  то  сумма  задатка  остается  у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Малком, сверх  того, Гражданин  возмещает  все причиненные  Малком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убытки, явившиеся следствием неисполнения Гражданином обязательств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по Договору поставки N 10 от 26.05. </w:t>
      </w:r>
      <w:r>
        <w:rPr>
          <w:rFonts w:ascii="Courier New" w:eastAsia="Times New Roman" w:hAnsi="Courier New" w:cs="Courier New"/>
          <w:sz w:val="20"/>
          <w:szCs w:val="20"/>
        </w:rPr>
        <w:t>20__</w:t>
      </w:r>
      <w:r w:rsidRPr="0067375D">
        <w:rPr>
          <w:rFonts w:ascii="Courier New" w:eastAsia="Times New Roman" w:hAnsi="Courier New" w:cs="Courier New"/>
          <w:sz w:val="20"/>
          <w:szCs w:val="20"/>
        </w:rPr>
        <w:t xml:space="preserve"> г.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8. Если  за  неисполнение  Договора  поставки  обуви N  10  от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26.05.95 г. несет ответственность Малком, то  он обязан возвратить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Гражданину двойную  сумму задатка,  упомянутую в  п.  1 настоящего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Договора, и, сверх этого возмещает Гражданину  все причиненные ему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таким неисполнением убытки.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9. Задаток, упомянутый в п. 1  настоящего Договора, передается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Малком путем перечисления на его р/с N__________ в_______________.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10. Все расчеты сторон по настоящему договору осуществляются в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безналичной форме, в установленном законом порядке.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11.  Во   всем  остальном   стороны   руководствуются  нормами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Гражданского кодекса РФ, иных актов действующего  на территории РФ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гражданского законодательства.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12. Настоящий Договор  составлен в  2-х экземплярах: по  1 для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каждой из сторон.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          ЮРИДИЧЕСКИЕ АДРЕСА И РЕКВИЗИТЫ СТОРОН: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 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Гражданин____________________    Малком_______________________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_____________________________    _____________________________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_____________________________    _____________________________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                      ПОДПИСИ СТОРОН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 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Гражданин Сидоров В.Н.               Генеральный директор</w:t>
      </w:r>
    </w:p>
    <w:p w:rsidR="0067375D" w:rsidRPr="0067375D" w:rsidRDefault="0067375D" w:rsidP="0067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375D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ООО Малком Криманов Н.В.</w:t>
      </w:r>
    </w:p>
    <w:p w:rsidR="008A3F53" w:rsidRDefault="008A3F53"/>
    <w:sectPr w:rsidR="008A3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67375D"/>
    <w:rsid w:val="0067375D"/>
    <w:rsid w:val="008A3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737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7375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3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2012-05-21T18:23:00Z</dcterms:created>
  <dcterms:modified xsi:type="dcterms:W3CDTF">2012-05-21T18:24:00Z</dcterms:modified>
</cp:coreProperties>
</file>